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08" w:rsidRPr="00ED41AC" w:rsidRDefault="009A23AE" w:rsidP="00ED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6F16A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0777AF">
        <w:rPr>
          <w:rFonts w:ascii="Times New Roman" w:hAnsi="Times New Roman" w:cs="Times New Roman"/>
          <w:b/>
          <w:sz w:val="28"/>
          <w:szCs w:val="28"/>
        </w:rPr>
        <w:t xml:space="preserve">занятий </w:t>
      </w:r>
      <w:r w:rsidR="00ED1A08">
        <w:rPr>
          <w:rFonts w:ascii="Times New Roman" w:hAnsi="Times New Roman" w:cs="Times New Roman"/>
          <w:b/>
          <w:sz w:val="28"/>
          <w:szCs w:val="28"/>
        </w:rPr>
        <w:t>25.05</w:t>
      </w:r>
      <w:r w:rsidR="00ED1A08" w:rsidRPr="00ED41AC">
        <w:rPr>
          <w:rFonts w:ascii="Times New Roman" w:hAnsi="Times New Roman" w:cs="Times New Roman"/>
          <w:b/>
          <w:sz w:val="28"/>
          <w:szCs w:val="28"/>
        </w:rPr>
        <w:t xml:space="preserve">.2020 </w:t>
      </w:r>
    </w:p>
    <w:p w:rsidR="0019326F" w:rsidRDefault="009A23AE" w:rsidP="001932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9326F">
        <w:rPr>
          <w:rFonts w:ascii="Times New Roman" w:hAnsi="Times New Roman" w:cs="Times New Roman"/>
          <w:b/>
          <w:sz w:val="28"/>
          <w:szCs w:val="28"/>
        </w:rPr>
        <w:t>10-11</w:t>
      </w:r>
      <w:r w:rsidR="0019326F" w:rsidRPr="00ED41AC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838" w:type="dxa"/>
        <w:tblLook w:val="04A0" w:firstRow="1" w:lastRow="0" w:firstColumn="1" w:lastColumn="0" w:noHBand="0" w:noVBand="1"/>
      </w:tblPr>
      <w:tblGrid>
        <w:gridCol w:w="567"/>
        <w:gridCol w:w="4111"/>
        <w:gridCol w:w="1538"/>
        <w:gridCol w:w="709"/>
        <w:gridCol w:w="3565"/>
        <w:gridCol w:w="1559"/>
      </w:tblGrid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10 класс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 xml:space="preserve">№ </w:t>
            </w:r>
            <w:proofErr w:type="gramStart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п</w:t>
            </w:r>
            <w:proofErr w:type="gramEnd"/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/п</w:t>
            </w:r>
          </w:p>
        </w:tc>
        <w:tc>
          <w:tcPr>
            <w:tcW w:w="3565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11 класс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Время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Русский язык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1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9.00-9.30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История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2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10.00-10.30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Информатика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3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11.00-11.30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Математика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4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12.00-12.30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  <w:u w:val="single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Православная культура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5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Решение математических задач повышенной трудности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13.00-13.30</w:t>
            </w:r>
          </w:p>
        </w:tc>
      </w:tr>
      <w:tr w:rsidR="009A23AE" w:rsidRPr="009A23AE" w:rsidTr="003770CC"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6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Православная культура</w:t>
            </w: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14.00-14.30</w:t>
            </w:r>
          </w:p>
        </w:tc>
      </w:tr>
      <w:tr w:rsidR="009A23AE" w:rsidRPr="009A23AE" w:rsidTr="003770CC">
        <w:trPr>
          <w:trHeight w:val="502"/>
        </w:trPr>
        <w:tc>
          <w:tcPr>
            <w:tcW w:w="567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4111" w:type="dxa"/>
            <w:vAlign w:val="center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Физическая культура</w:t>
            </w:r>
          </w:p>
        </w:tc>
        <w:tc>
          <w:tcPr>
            <w:tcW w:w="1538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  <w:tc>
          <w:tcPr>
            <w:tcW w:w="70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8"/>
                <w:szCs w:val="28"/>
              </w:rPr>
              <w:t>7</w:t>
            </w:r>
          </w:p>
        </w:tc>
        <w:tc>
          <w:tcPr>
            <w:tcW w:w="3565" w:type="dxa"/>
            <w:vAlign w:val="center"/>
          </w:tcPr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  <w:r w:rsidRPr="009A23AE"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  <w:t>Информатика и ИКТ</w:t>
            </w:r>
          </w:p>
          <w:p w:rsidR="0019326F" w:rsidRPr="009A23AE" w:rsidRDefault="0019326F" w:rsidP="0019326F">
            <w:pPr>
              <w:jc w:val="both"/>
              <w:rPr>
                <w:rFonts w:ascii="Times New Roman" w:hAnsi="Times New Roman" w:cs="Times New Roman"/>
                <w:b/>
                <w:bCs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  <w:r w:rsidRPr="009A23AE"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  <w:t>15.00-15.30</w:t>
            </w:r>
          </w:p>
        </w:tc>
      </w:tr>
      <w:tr w:rsidR="009A23AE" w:rsidRPr="009A23AE" w:rsidTr="003770CC">
        <w:tc>
          <w:tcPr>
            <w:tcW w:w="12049" w:type="dxa"/>
            <w:gridSpan w:val="6"/>
          </w:tcPr>
          <w:p w:rsidR="0019326F" w:rsidRPr="009A23AE" w:rsidRDefault="0019326F" w:rsidP="009A23AE">
            <w:pPr>
              <w:jc w:val="center"/>
              <w:rPr>
                <w:b/>
                <w:bCs/>
                <w:i/>
                <w:color w:val="222A35" w:themeColor="text2" w:themeShade="80"/>
              </w:rPr>
            </w:pPr>
            <w:r w:rsidRPr="009A23AE">
              <w:rPr>
                <w:i/>
                <w:color w:val="222A35" w:themeColor="text2" w:themeShade="80"/>
              </w:rPr>
              <w:t>НЕАУДИТОРНОЕ ЗАНЯТИЕ</w:t>
            </w:r>
            <w:r w:rsidRPr="009A23AE">
              <w:rPr>
                <w:bCs/>
                <w:i/>
                <w:color w:val="222A35" w:themeColor="text2" w:themeShade="80"/>
              </w:rPr>
              <w:t xml:space="preserve"> с учащимися по </w:t>
            </w:r>
            <w:r w:rsidRPr="009A23AE">
              <w:rPr>
                <w:b/>
                <w:bCs/>
                <w:i/>
                <w:color w:val="222A35" w:themeColor="text2" w:themeShade="80"/>
              </w:rPr>
              <w:t>математике</w:t>
            </w:r>
            <w:r w:rsidR="009A23AE" w:rsidRPr="009A23AE">
              <w:rPr>
                <w:b/>
                <w:bCs/>
                <w:i/>
                <w:color w:val="222A35" w:themeColor="text2" w:themeShade="80"/>
              </w:rPr>
              <w:t xml:space="preserve"> (16.00-16.30)</w:t>
            </w:r>
          </w:p>
          <w:p w:rsidR="0019326F" w:rsidRPr="009A23AE" w:rsidRDefault="0019326F" w:rsidP="0019326F">
            <w:pPr>
              <w:rPr>
                <w:rFonts w:ascii="Times New Roman" w:hAnsi="Times New Roman" w:cs="Times New Roman"/>
                <w:color w:val="222A35" w:themeColor="text2" w:themeShade="80"/>
                <w:sz w:val="20"/>
                <w:szCs w:val="20"/>
              </w:rPr>
            </w:pPr>
          </w:p>
        </w:tc>
      </w:tr>
    </w:tbl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19326F" w:rsidRPr="0019326F" w:rsidRDefault="0019326F" w:rsidP="0019326F">
      <w:pPr>
        <w:rPr>
          <w:rFonts w:ascii="Times New Roman" w:hAnsi="Times New Roman" w:cs="Times New Roman"/>
          <w:sz w:val="28"/>
          <w:szCs w:val="28"/>
        </w:rPr>
      </w:pPr>
    </w:p>
    <w:p w:rsidR="00B1219E" w:rsidRPr="0019326F" w:rsidRDefault="00B1219E" w:rsidP="0019326F">
      <w:pPr>
        <w:rPr>
          <w:rFonts w:ascii="Times New Roman" w:hAnsi="Times New Roman" w:cs="Times New Roman"/>
          <w:sz w:val="28"/>
          <w:szCs w:val="28"/>
        </w:rPr>
      </w:pPr>
    </w:p>
    <w:sectPr w:rsidR="00B1219E" w:rsidRPr="0019326F" w:rsidSect="001C4B9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54" w:rsidRDefault="00F11854" w:rsidP="001C4B9A">
      <w:pPr>
        <w:spacing w:after="0" w:line="240" w:lineRule="auto"/>
      </w:pPr>
      <w:r>
        <w:separator/>
      </w:r>
    </w:p>
  </w:endnote>
  <w:endnote w:type="continuationSeparator" w:id="0">
    <w:p w:rsidR="00F11854" w:rsidRDefault="00F11854" w:rsidP="001C4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54" w:rsidRDefault="00F11854" w:rsidP="001C4B9A">
      <w:pPr>
        <w:spacing w:after="0" w:line="240" w:lineRule="auto"/>
      </w:pPr>
      <w:r>
        <w:separator/>
      </w:r>
    </w:p>
  </w:footnote>
  <w:footnote w:type="continuationSeparator" w:id="0">
    <w:p w:rsidR="00F11854" w:rsidRDefault="00F11854" w:rsidP="001C4B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B71"/>
    <w:rsid w:val="00011EEA"/>
    <w:rsid w:val="000777AF"/>
    <w:rsid w:val="0019326F"/>
    <w:rsid w:val="001C4B9A"/>
    <w:rsid w:val="0023428A"/>
    <w:rsid w:val="003770CC"/>
    <w:rsid w:val="00583B71"/>
    <w:rsid w:val="00643D41"/>
    <w:rsid w:val="006F16AA"/>
    <w:rsid w:val="0072744D"/>
    <w:rsid w:val="00765926"/>
    <w:rsid w:val="007F59EB"/>
    <w:rsid w:val="009A23AE"/>
    <w:rsid w:val="00A918F4"/>
    <w:rsid w:val="00B1219E"/>
    <w:rsid w:val="00D35134"/>
    <w:rsid w:val="00DA7C71"/>
    <w:rsid w:val="00E233D0"/>
    <w:rsid w:val="00E270C8"/>
    <w:rsid w:val="00E8182B"/>
    <w:rsid w:val="00ED1A08"/>
    <w:rsid w:val="00ED41AC"/>
    <w:rsid w:val="00F1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B9A"/>
  </w:style>
  <w:style w:type="paragraph" w:styleId="a6">
    <w:name w:val="footer"/>
    <w:basedOn w:val="a"/>
    <w:link w:val="a7"/>
    <w:uiPriority w:val="99"/>
    <w:unhideWhenUsed/>
    <w:rsid w:val="001C4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Ангел-хранитель</cp:lastModifiedBy>
  <cp:revision>13</cp:revision>
  <dcterms:created xsi:type="dcterms:W3CDTF">2020-04-03T11:00:00Z</dcterms:created>
  <dcterms:modified xsi:type="dcterms:W3CDTF">2020-05-25T06:19:00Z</dcterms:modified>
</cp:coreProperties>
</file>